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45" w:rsidRPr="00E12145" w:rsidRDefault="00E12145" w:rsidP="00566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145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E12145">
        <w:rPr>
          <w:rFonts w:ascii="Times New Roman" w:hAnsi="Times New Roman"/>
          <w:b/>
          <w:sz w:val="28"/>
          <w:szCs w:val="28"/>
        </w:rPr>
        <w:t>Ладшафтный</w:t>
      </w:r>
      <w:proofErr w:type="spellEnd"/>
      <w:r w:rsidRPr="00E12145">
        <w:rPr>
          <w:rFonts w:ascii="Times New Roman" w:hAnsi="Times New Roman"/>
          <w:b/>
          <w:sz w:val="28"/>
          <w:szCs w:val="28"/>
        </w:rPr>
        <w:t xml:space="preserve"> дизайн и эстетическое оформление приусадебных хозяйств села Первомайское с использованием ассортимента цветочно-декоративного посадочного материала.</w:t>
      </w:r>
    </w:p>
    <w:p w:rsidR="00566980" w:rsidRPr="00135A7F" w:rsidRDefault="00566980" w:rsidP="00566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A7F">
        <w:rPr>
          <w:rFonts w:ascii="Times New Roman" w:hAnsi="Times New Roman"/>
          <w:b/>
          <w:sz w:val="28"/>
          <w:szCs w:val="28"/>
        </w:rPr>
        <w:t>Актуальность темы.</w:t>
      </w:r>
      <w:r w:rsidRPr="00135A7F">
        <w:rPr>
          <w:rFonts w:ascii="Times New Roman" w:hAnsi="Times New Roman"/>
          <w:sz w:val="28"/>
          <w:szCs w:val="28"/>
        </w:rPr>
        <w:t xml:space="preserve"> В процессе хозяйственной деятельности </w:t>
      </w:r>
      <w:r>
        <w:rPr>
          <w:rFonts w:ascii="Times New Roman" w:hAnsi="Times New Roman"/>
          <w:sz w:val="28"/>
          <w:szCs w:val="28"/>
        </w:rPr>
        <w:t>все действия жителя того или иного населенного пункта</w:t>
      </w:r>
      <w:r w:rsidRPr="00135A7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>ют</w:t>
      </w:r>
      <w:r w:rsidRPr="00135A7F">
        <w:rPr>
          <w:rFonts w:ascii="Times New Roman" w:hAnsi="Times New Roman"/>
          <w:sz w:val="28"/>
          <w:szCs w:val="28"/>
        </w:rPr>
        <w:t xml:space="preserve"> разностороннее и глубокое воздействие на окружающую природную </w:t>
      </w:r>
      <w:r>
        <w:rPr>
          <w:rFonts w:ascii="Times New Roman" w:hAnsi="Times New Roman"/>
          <w:sz w:val="28"/>
          <w:szCs w:val="28"/>
        </w:rPr>
        <w:t xml:space="preserve">среду, последствия которых </w:t>
      </w:r>
      <w:r w:rsidRPr="00135A7F">
        <w:rPr>
          <w:rFonts w:ascii="Times New Roman" w:hAnsi="Times New Roman"/>
          <w:sz w:val="28"/>
          <w:szCs w:val="28"/>
        </w:rPr>
        <w:t>носит негативный характер. В сложившейся ситуации экологического кризиса, первостепенное значение приобретает проблема оптимизации взаимоотношений</w:t>
      </w:r>
      <w:r>
        <w:rPr>
          <w:rFonts w:ascii="Times New Roman" w:hAnsi="Times New Roman"/>
          <w:sz w:val="28"/>
          <w:szCs w:val="28"/>
        </w:rPr>
        <w:t xml:space="preserve"> общества и природы. Сущность проблемы заключается в том, что появляется необходимость рациональных</w:t>
      </w:r>
      <w:r w:rsidRPr="00135A7F">
        <w:rPr>
          <w:rFonts w:ascii="Times New Roman" w:hAnsi="Times New Roman"/>
          <w:sz w:val="28"/>
          <w:szCs w:val="28"/>
        </w:rPr>
        <w:t xml:space="preserve"> путей природопользования, которые ведут к наименьшим негативным последствиям для самой природы и соответственно жизнедеятельности людей. Ландшафтное планирование и ландшафтный дизайн может способствовать вкладу в решение данной актуальной проблемы.</w:t>
      </w:r>
    </w:p>
    <w:p w:rsidR="00566980" w:rsidRPr="00135A7F" w:rsidRDefault="00566980" w:rsidP="00566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A7F">
        <w:rPr>
          <w:rFonts w:ascii="Times New Roman" w:hAnsi="Times New Roman"/>
          <w:b/>
          <w:sz w:val="28"/>
          <w:szCs w:val="28"/>
          <w:shd w:val="clear" w:color="auto" w:fill="FFFFFF"/>
        </w:rPr>
        <w:t>Целью данной  работы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 изучение основ и практических методик развития ландшафтного планирования и ландшафтного дизайна.</w:t>
      </w:r>
    </w:p>
    <w:p w:rsidR="00566980" w:rsidRPr="00135A7F" w:rsidRDefault="00566980" w:rsidP="005669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5A7F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реализации данной цели  проектной 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необходимо решить </w:t>
      </w:r>
      <w:r w:rsidRPr="00135A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следующие задачи: </w:t>
      </w:r>
    </w:p>
    <w:p w:rsidR="00566980" w:rsidRPr="00135A7F" w:rsidRDefault="00566980" w:rsidP="00566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описать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 теоретически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 основ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 ландшафтного планирования и дизайна, </w:t>
      </w:r>
    </w:p>
    <w:p w:rsidR="00566980" w:rsidRPr="00135A7F" w:rsidRDefault="00566980" w:rsidP="00566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/>
          <w:sz w:val="28"/>
          <w:szCs w:val="28"/>
          <w:shd w:val="clear" w:color="auto" w:fill="FFFFFF"/>
        </w:rPr>
        <w:t>ировать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территориальных характеристик, которые влияют на планирование и зонирование опытных участков в Сибирском региона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федеральном округе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>, в селе Первомайское,</w:t>
      </w:r>
    </w:p>
    <w:p w:rsidR="00566980" w:rsidRPr="00566980" w:rsidRDefault="00566980" w:rsidP="00566980">
      <w:r w:rsidRPr="00135A7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проанализировать </w:t>
      </w:r>
      <w:r w:rsidRPr="00135A7F">
        <w:rPr>
          <w:rFonts w:ascii="Times New Roman" w:hAnsi="Times New Roman"/>
          <w:sz w:val="28"/>
          <w:szCs w:val="28"/>
          <w:shd w:val="clear" w:color="auto" w:fill="FFFFFF"/>
        </w:rPr>
        <w:t>особенностей использования методов ландшафтного дизайна при решении тех или иных задач по благоустройству территорий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пытных участков в Сибирском федеральном округе, в селе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Первомайское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66980" w:rsidRPr="00135A7F" w:rsidRDefault="00566980" w:rsidP="0056698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5A7F">
        <w:rPr>
          <w:rFonts w:ascii="Times New Roman" w:hAnsi="Times New Roman"/>
          <w:sz w:val="28"/>
          <w:szCs w:val="28"/>
        </w:rPr>
        <w:t xml:space="preserve">Ландшафтный дизайн в настоящее время охватывает все аспекты окружающей среды человека. Среда – это готовое пространство, открытое или закрытое для людей. Открытое – это дизайнерские решения в ландшафтах, а закрытое – в интерьерах. Все эти направления имеют ряд других характеристик и особенностей, которые можно отнести к </w:t>
      </w:r>
      <w:proofErr w:type="spellStart"/>
      <w:r w:rsidRPr="00135A7F">
        <w:rPr>
          <w:rFonts w:ascii="Times New Roman" w:hAnsi="Times New Roman"/>
          <w:sz w:val="28"/>
          <w:szCs w:val="28"/>
        </w:rPr>
        <w:t>поднаправлениям</w:t>
      </w:r>
      <w:proofErr w:type="spellEnd"/>
      <w:r w:rsidRPr="00135A7F">
        <w:rPr>
          <w:rFonts w:ascii="Times New Roman" w:hAnsi="Times New Roman"/>
          <w:sz w:val="28"/>
          <w:szCs w:val="28"/>
        </w:rPr>
        <w:t>.</w:t>
      </w:r>
    </w:p>
    <w:p w:rsidR="00566980" w:rsidRPr="00135A7F" w:rsidRDefault="00566980" w:rsidP="005669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A7F">
        <w:rPr>
          <w:rFonts w:ascii="Times New Roman" w:hAnsi="Times New Roman"/>
          <w:sz w:val="28"/>
          <w:szCs w:val="28"/>
        </w:rPr>
        <w:t>Ландшафтный дизайн заключает</w:t>
      </w:r>
      <w:r>
        <w:rPr>
          <w:rFonts w:ascii="Times New Roman" w:hAnsi="Times New Roman"/>
          <w:sz w:val="28"/>
          <w:szCs w:val="28"/>
        </w:rPr>
        <w:t>ся</w:t>
      </w:r>
      <w:r w:rsidRPr="00135A7F">
        <w:rPr>
          <w:rFonts w:ascii="Times New Roman" w:hAnsi="Times New Roman"/>
          <w:sz w:val="28"/>
          <w:szCs w:val="28"/>
        </w:rPr>
        <w:t xml:space="preserve"> в проектировании предметно-пространственных сред в комплексе, а также каждого компонента по отдельности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135A7F">
        <w:rPr>
          <w:rFonts w:ascii="Times New Roman" w:hAnsi="Times New Roman"/>
          <w:sz w:val="28"/>
          <w:szCs w:val="28"/>
        </w:rPr>
        <w:t>К ландшафтному дизайну относятся озеленительные работы, которые позволяют на проектируемой территории с помощью искусственных инструментов и природных элементов, к которым относятся вода, рельеф, растительность, создать определенную природную концепцию.</w:t>
      </w:r>
    </w:p>
    <w:p w:rsidR="00566980" w:rsidRPr="00135A7F" w:rsidRDefault="00566980" w:rsidP="005669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A7F">
        <w:rPr>
          <w:rFonts w:ascii="Times New Roman" w:hAnsi="Times New Roman"/>
          <w:sz w:val="28"/>
          <w:szCs w:val="28"/>
        </w:rPr>
        <w:t>В искусстве ландшафтного дизайна переплетаются такие виды, как садовое искусство, озеленительные работы, благоустройство территорий, дороги, улицы, городские дома, промышленные строения, сельскохозяйственные компании.</w:t>
      </w:r>
    </w:p>
    <w:p w:rsidR="00566980" w:rsidRPr="00135A7F" w:rsidRDefault="00566980" w:rsidP="005669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</w:t>
      </w:r>
      <w:r w:rsidRPr="00135A7F">
        <w:rPr>
          <w:rFonts w:ascii="Times New Roman" w:hAnsi="Times New Roman"/>
          <w:sz w:val="28"/>
          <w:szCs w:val="28"/>
        </w:rPr>
        <w:t xml:space="preserve"> работе были обоснованы технологии и методики внедрения  ландшафтного дизайна и благоустройство фермерских и садовых участков сельского поселения </w:t>
      </w:r>
      <w:proofErr w:type="gramStart"/>
      <w:r w:rsidRPr="00135A7F">
        <w:rPr>
          <w:rFonts w:ascii="Times New Roman" w:hAnsi="Times New Roman"/>
          <w:sz w:val="28"/>
          <w:szCs w:val="28"/>
        </w:rPr>
        <w:t>в</w:t>
      </w:r>
      <w:proofErr w:type="gramEnd"/>
      <w:r w:rsidRPr="00135A7F">
        <w:rPr>
          <w:rFonts w:ascii="Times New Roman" w:hAnsi="Times New Roman"/>
          <w:sz w:val="28"/>
          <w:szCs w:val="28"/>
        </w:rPr>
        <w:t xml:space="preserve"> Первомайском. </w:t>
      </w:r>
      <w:proofErr w:type="gramStart"/>
      <w:r w:rsidRPr="00135A7F">
        <w:rPr>
          <w:rFonts w:ascii="Times New Roman" w:hAnsi="Times New Roman"/>
          <w:sz w:val="28"/>
          <w:szCs w:val="28"/>
        </w:rPr>
        <w:t xml:space="preserve">Постоянный и регулярный уход за территорией, на которой будет производиться озеленительные и ландшафтные работы, а также обновление парка растений может помочь сохранить единый стиль и дизайн конкретного исследуемого и опытного участка не только в период теплых </w:t>
      </w:r>
      <w:r w:rsidRPr="00135A7F">
        <w:rPr>
          <w:rFonts w:ascii="Times New Roman" w:hAnsi="Times New Roman"/>
          <w:sz w:val="28"/>
          <w:szCs w:val="28"/>
        </w:rPr>
        <w:lastRenderedPageBreak/>
        <w:t xml:space="preserve">температур, но и в холодное время, что особенно актуально для Сибирского региона, где расположено данное сельское поселение. </w:t>
      </w:r>
      <w:proofErr w:type="gramEnd"/>
    </w:p>
    <w:p w:rsidR="00566980" w:rsidRPr="00135A7F" w:rsidRDefault="00566980" w:rsidP="005669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A7F">
        <w:rPr>
          <w:sz w:val="28"/>
          <w:szCs w:val="28"/>
        </w:rPr>
        <w:t xml:space="preserve">Можно сделать вывод, что ландшафтное озеленение и дизайн позволяет создать единый стиль. </w:t>
      </w:r>
      <w:r>
        <w:rPr>
          <w:sz w:val="28"/>
          <w:szCs w:val="28"/>
        </w:rPr>
        <w:t>Ландшафтный дизайн – это не только</w:t>
      </w:r>
      <w:r w:rsidRPr="00135A7F">
        <w:rPr>
          <w:sz w:val="28"/>
          <w:szCs w:val="28"/>
        </w:rPr>
        <w:t xml:space="preserve"> набор элементов и приемов от дизайнеров, но и определенный план, который предусматривает четкое следование схеме декоративных композиций, которые должны быть вписаны по определенным цветам и стилям. Ландшафтный дизайн  - это определенная наука, и даже искусство, которое подчинено определенным закономерностям и правилам. </w:t>
      </w:r>
    </w:p>
    <w:p w:rsidR="00566980" w:rsidRPr="00135A7F" w:rsidRDefault="00566980" w:rsidP="005669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A7F">
        <w:rPr>
          <w:sz w:val="28"/>
          <w:szCs w:val="28"/>
        </w:rPr>
        <w:t xml:space="preserve">Дизайнер, который создает проект, должен знать о стиле участка в сельской местности, о том, какие виды цветов можно высаживать в данном регионе, и как они сочетаются с природным ландшафтом и внешними климатическими условиями, а также о воздействии цветов и видов растений на самочувствие и общее состояние человека. </w:t>
      </w:r>
      <w:r>
        <w:rPr>
          <w:sz w:val="28"/>
          <w:szCs w:val="28"/>
        </w:rPr>
        <w:t>Подобные мероприятия позволяют придать</w:t>
      </w:r>
      <w:r w:rsidRPr="00135A7F">
        <w:rPr>
          <w:sz w:val="28"/>
          <w:szCs w:val="28"/>
        </w:rPr>
        <w:t xml:space="preserve"> приусадебной или фермерской территории особый индивидуальный стиль, который в первую очередь </w:t>
      </w:r>
      <w:r>
        <w:rPr>
          <w:sz w:val="28"/>
          <w:szCs w:val="28"/>
        </w:rPr>
        <w:t>соответствует характерам</w:t>
      </w:r>
      <w:r w:rsidRPr="00135A7F">
        <w:rPr>
          <w:sz w:val="28"/>
          <w:szCs w:val="28"/>
        </w:rPr>
        <w:t xml:space="preserve">, вкусами и даже настроениям владельцев в данной местности. </w:t>
      </w:r>
    </w:p>
    <w:p w:rsidR="00295779" w:rsidRPr="00566980" w:rsidRDefault="00295779" w:rsidP="00566980">
      <w:pPr>
        <w:ind w:firstLine="708"/>
      </w:pPr>
    </w:p>
    <w:sectPr w:rsidR="00295779" w:rsidRPr="00566980" w:rsidSect="000078B5">
      <w:type w:val="evenPage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6980"/>
    <w:rsid w:val="000078B5"/>
    <w:rsid w:val="00295779"/>
    <w:rsid w:val="003167C8"/>
    <w:rsid w:val="00566980"/>
    <w:rsid w:val="006110F7"/>
    <w:rsid w:val="00884D60"/>
    <w:rsid w:val="008E6DEF"/>
    <w:rsid w:val="00E1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1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1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0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110F7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6110F7"/>
    <w:rPr>
      <w:b/>
      <w:bCs/>
      <w:sz w:val="20"/>
      <w:szCs w:val="20"/>
    </w:rPr>
  </w:style>
  <w:style w:type="paragraph" w:styleId="a4">
    <w:name w:val="No Spacing"/>
    <w:uiPriority w:val="1"/>
    <w:qFormat/>
    <w:rsid w:val="006110F7"/>
    <w:rPr>
      <w:sz w:val="22"/>
      <w:szCs w:val="22"/>
    </w:rPr>
  </w:style>
  <w:style w:type="paragraph" w:styleId="a5">
    <w:name w:val="List Paragraph"/>
    <w:basedOn w:val="a"/>
    <w:uiPriority w:val="34"/>
    <w:qFormat/>
    <w:rsid w:val="006110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69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2020-09-14T12:44:00Z</dcterms:created>
  <dcterms:modified xsi:type="dcterms:W3CDTF">2020-09-14T15:17:00Z</dcterms:modified>
</cp:coreProperties>
</file>